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080C28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A3733D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6A9CDDA" w:rsidR="00E27A1F" w:rsidRPr="00E27A1F" w:rsidRDefault="006337B9" w:rsidP="00A37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75865608"/>
      <w:r w:rsidR="00A3733D" w:rsidRPr="00244C2B">
        <w:rPr>
          <w:rFonts w:ascii="Times New Roman" w:hAnsi="Times New Roman"/>
          <w:b/>
          <w:bCs/>
          <w:sz w:val="28"/>
          <w:szCs w:val="28"/>
        </w:rPr>
        <w:t xml:space="preserve">О создании специальной комиссии по </w:t>
      </w:r>
      <w:r w:rsidR="00A3733D" w:rsidRPr="00A3733D">
        <w:rPr>
          <w:rFonts w:ascii="Times New Roman" w:hAnsi="Times New Roman"/>
          <w:b/>
          <w:bCs/>
          <w:sz w:val="28"/>
          <w:szCs w:val="28"/>
        </w:rPr>
        <w:t xml:space="preserve">определению границ, прилегающих к </w:t>
      </w:r>
      <w:r w:rsidR="00A3733D" w:rsidRPr="00244C2B">
        <w:rPr>
          <w:rFonts w:ascii="Times New Roman" w:hAnsi="Times New Roman"/>
          <w:b/>
          <w:bCs/>
          <w:sz w:val="28"/>
          <w:szCs w:val="28"/>
        </w:rPr>
        <w:t>организациям и (или) объектам территорий,</w:t>
      </w:r>
      <w:r w:rsidR="00A3733D" w:rsidRPr="00A373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33D" w:rsidRPr="00244C2B">
        <w:rPr>
          <w:rFonts w:ascii="Times New Roman" w:hAnsi="Times New Roman"/>
          <w:b/>
          <w:bCs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="00A3733D" w:rsidRPr="00A373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33D" w:rsidRPr="00244C2B">
        <w:rPr>
          <w:rFonts w:ascii="Times New Roman" w:hAnsi="Times New Roman"/>
          <w:b/>
          <w:bCs/>
          <w:sz w:val="28"/>
          <w:szCs w:val="28"/>
        </w:rPr>
        <w:t>общественного питания на территории</w:t>
      </w:r>
      <w:r w:rsidR="00A3733D" w:rsidRPr="00A3733D">
        <w:rPr>
          <w:rFonts w:ascii="Times New Roman" w:hAnsi="Times New Roman"/>
          <w:b/>
          <w:bCs/>
          <w:sz w:val="28"/>
          <w:szCs w:val="28"/>
        </w:rPr>
        <w:t xml:space="preserve">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147544B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A3733D" w:rsidRPr="00A3733D">
        <w:rPr>
          <w:rFonts w:ascii="Times New Roman" w:hAnsi="Times New Roman"/>
          <w:bCs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F80FF7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267D1" w:rsidRPr="009267D1">
        <w:rPr>
          <w:rFonts w:ascii="Times New Roman" w:hAnsi="Times New Roman"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D314B5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267D1" w:rsidRPr="009267D1">
        <w:rPr>
          <w:rFonts w:ascii="Times New Roman" w:hAnsi="Times New Roman"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B73B6D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9267D1" w:rsidRPr="009267D1">
        <w:rPr>
          <w:rFonts w:ascii="Times New Roman" w:hAnsi="Times New Roman"/>
          <w:sz w:val="28"/>
          <w:szCs w:val="28"/>
        </w:rPr>
        <w:t xml:space="preserve">О создании специальной комиссии по определению границ, прилегающих к </w:t>
      </w:r>
      <w:r w:rsidR="009267D1" w:rsidRPr="009267D1">
        <w:rPr>
          <w:rFonts w:ascii="Times New Roman" w:hAnsi="Times New Roman"/>
          <w:sz w:val="28"/>
          <w:szCs w:val="28"/>
        </w:rPr>
        <w:lastRenderedPageBreak/>
        <w:t>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293F3B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9267D1" w:rsidRPr="009267D1">
        <w:rPr>
          <w:rFonts w:ascii="Times New Roman" w:hAnsi="Times New Roman"/>
          <w:sz w:val="28"/>
          <w:szCs w:val="28"/>
        </w:rPr>
        <w:t>О создании специальной комиссии по определению границ, прилегающих к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2C72C4"/>
    <w:rsid w:val="003461DF"/>
    <w:rsid w:val="0035422D"/>
    <w:rsid w:val="00357850"/>
    <w:rsid w:val="00435A83"/>
    <w:rsid w:val="00481D10"/>
    <w:rsid w:val="00484661"/>
    <w:rsid w:val="004C4D30"/>
    <w:rsid w:val="004D0BDE"/>
    <w:rsid w:val="005224B9"/>
    <w:rsid w:val="00544FFD"/>
    <w:rsid w:val="00561AAE"/>
    <w:rsid w:val="005764DD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676E6"/>
    <w:rsid w:val="00873C23"/>
    <w:rsid w:val="0088253C"/>
    <w:rsid w:val="008F1D0E"/>
    <w:rsid w:val="009267D1"/>
    <w:rsid w:val="009911C0"/>
    <w:rsid w:val="00993240"/>
    <w:rsid w:val="009A0615"/>
    <w:rsid w:val="009A58FE"/>
    <w:rsid w:val="009A730E"/>
    <w:rsid w:val="00A251DD"/>
    <w:rsid w:val="00A27074"/>
    <w:rsid w:val="00A3733D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2021-06-29T10:41:00Z</cp:lastPrinted>
  <dcterms:created xsi:type="dcterms:W3CDTF">2021-06-29T10:47:00Z</dcterms:created>
  <dcterms:modified xsi:type="dcterms:W3CDTF">2021-06-29T10:47:00Z</dcterms:modified>
</cp:coreProperties>
</file>